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F927AE" w14:textId="77777777" w:rsidR="00053B4B" w:rsidRDefault="00053B4B">
      <w:pPr>
        <w:rPr>
          <w:color w:val="000000"/>
          <w:lang w:eastAsia="lt-LT"/>
        </w:rPr>
      </w:pPr>
      <w:bookmarkStart w:id="0" w:name="_GoBack"/>
      <w:bookmarkEnd w:id="0"/>
    </w:p>
    <w:p w14:paraId="38F927AF" w14:textId="77777777" w:rsidR="00053B4B" w:rsidRDefault="00024A1F">
      <w:pPr>
        <w:jc w:val="center"/>
        <w:rPr>
          <w:b/>
          <w:color w:val="000000"/>
          <w:lang w:eastAsia="lt-LT"/>
        </w:rPr>
      </w:pPr>
      <w:r>
        <w:rPr>
          <w:rFonts w:ascii="Times New Roman Bold" w:hAnsi="Times New Roman Bold"/>
          <w:b/>
          <w:caps/>
          <w:color w:val="000000"/>
          <w:lang w:eastAsia="lt-LT"/>
        </w:rPr>
        <w:t>Kandidato stebėti karo prievolininkų sąrašo sudarymo procedūras</w:t>
      </w:r>
      <w:r>
        <w:rPr>
          <w:b/>
          <w:color w:val="000000"/>
          <w:lang w:eastAsia="lt-LT"/>
        </w:rPr>
        <w:t xml:space="preserve"> ANKETA</w:t>
      </w:r>
    </w:p>
    <w:p w14:paraId="38F927B0" w14:textId="77777777" w:rsidR="00053B4B" w:rsidRDefault="00053B4B">
      <w:pPr>
        <w:jc w:val="center"/>
        <w:rPr>
          <w:color w:val="000000"/>
          <w:lang w:eastAsia="lt-LT"/>
        </w:rPr>
      </w:pPr>
    </w:p>
    <w:p w14:paraId="38F927B1" w14:textId="77777777" w:rsidR="00053B4B" w:rsidRDefault="00053B4B">
      <w:pPr>
        <w:jc w:val="center"/>
        <w:rPr>
          <w:b/>
          <w:color w:val="000000"/>
          <w:lang w:eastAsia="lt-LT"/>
        </w:rPr>
      </w:pPr>
    </w:p>
    <w:p w14:paraId="38F927B2" w14:textId="1EA28B8F" w:rsidR="00053B4B" w:rsidRDefault="00024A1F">
      <w:pPr>
        <w:jc w:val="center"/>
        <w:rPr>
          <w:b/>
          <w:color w:val="000000"/>
          <w:lang w:eastAsia="lt-LT"/>
        </w:rPr>
      </w:pPr>
      <w:r>
        <w:rPr>
          <w:b/>
          <w:color w:val="000000"/>
          <w:lang w:eastAsia="lt-LT"/>
        </w:rPr>
        <w:t>ASMENS DUOMENYS</w:t>
      </w:r>
    </w:p>
    <w:p w14:paraId="38F927B3" w14:textId="77777777" w:rsidR="00053B4B" w:rsidRDefault="00053B4B">
      <w:pPr>
        <w:rPr>
          <w:color w:val="000000"/>
          <w:lang w:eastAsia="lt-LT"/>
        </w:rPr>
      </w:pPr>
    </w:p>
    <w:tbl>
      <w:tblPr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635"/>
      </w:tblGrid>
      <w:tr w:rsidR="00053B4B" w14:paraId="38F927B6" w14:textId="77777777"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8F927B4" w14:textId="77777777" w:rsidR="00053B4B" w:rsidRDefault="00024A1F">
            <w:pPr>
              <w:tabs>
                <w:tab w:val="left" w:pos="993"/>
                <w:tab w:val="left" w:pos="9072"/>
              </w:tabs>
              <w:spacing w:line="360" w:lineRule="auto"/>
              <w:jc w:val="both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1. Vardas, pavardė ir asmens kodas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F927B5" w14:textId="77777777" w:rsidR="00053B4B" w:rsidRDefault="00053B4B">
            <w:pPr>
              <w:tabs>
                <w:tab w:val="left" w:pos="993"/>
                <w:tab w:val="left" w:pos="9072"/>
              </w:tabs>
              <w:spacing w:line="360" w:lineRule="auto"/>
              <w:rPr>
                <w:i/>
                <w:color w:val="000000"/>
                <w:sz w:val="20"/>
                <w:lang w:eastAsia="lt-LT"/>
              </w:rPr>
            </w:pPr>
          </w:p>
        </w:tc>
      </w:tr>
    </w:tbl>
    <w:p w14:paraId="38F927B7" w14:textId="5832598E" w:rsidR="00053B4B" w:rsidRDefault="00053B4B">
      <w:pPr>
        <w:tabs>
          <w:tab w:val="left" w:pos="993"/>
          <w:tab w:val="left" w:pos="9072"/>
        </w:tabs>
        <w:ind w:firstLine="567"/>
        <w:jc w:val="both"/>
        <w:rPr>
          <w:color w:val="000000"/>
          <w:lang w:eastAsia="lt-LT"/>
        </w:rPr>
      </w:pPr>
    </w:p>
    <w:tbl>
      <w:tblPr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635"/>
      </w:tblGrid>
      <w:tr w:rsidR="00053B4B" w14:paraId="38F927BA" w14:textId="77777777"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8F927B8" w14:textId="09EA16BF" w:rsidR="00053B4B" w:rsidRDefault="00024A1F">
            <w:pPr>
              <w:tabs>
                <w:tab w:val="left" w:pos="993"/>
                <w:tab w:val="left" w:pos="9072"/>
              </w:tabs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2. Kandidato ryšių duomenys (gyvenamosios vietos adresas, telefono numeris, elektroninio pašto adresas)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F927B9" w14:textId="77777777" w:rsidR="00053B4B" w:rsidRDefault="00053B4B">
            <w:pPr>
              <w:tabs>
                <w:tab w:val="left" w:pos="993"/>
                <w:tab w:val="left" w:pos="9072"/>
              </w:tabs>
              <w:spacing w:line="360" w:lineRule="auto"/>
              <w:rPr>
                <w:i/>
                <w:color w:val="000000"/>
                <w:sz w:val="20"/>
                <w:lang w:eastAsia="lt-LT"/>
              </w:rPr>
            </w:pPr>
          </w:p>
        </w:tc>
      </w:tr>
    </w:tbl>
    <w:p w14:paraId="38F927BB" w14:textId="35C60CE9" w:rsidR="00053B4B" w:rsidRDefault="00053B4B">
      <w:pPr>
        <w:tabs>
          <w:tab w:val="left" w:pos="993"/>
          <w:tab w:val="left" w:pos="9072"/>
        </w:tabs>
        <w:ind w:firstLine="567"/>
        <w:jc w:val="both"/>
        <w:rPr>
          <w:color w:val="000000"/>
          <w:lang w:eastAsia="lt-LT"/>
        </w:rPr>
      </w:pPr>
    </w:p>
    <w:tbl>
      <w:tblPr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635"/>
      </w:tblGrid>
      <w:tr w:rsidR="00053B4B" w14:paraId="38F927BE" w14:textId="77777777"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8F927BC" w14:textId="7B6039D5" w:rsidR="00053B4B" w:rsidRDefault="00024A1F">
            <w:pPr>
              <w:tabs>
                <w:tab w:val="left" w:pos="993"/>
                <w:tab w:val="left" w:pos="9072"/>
              </w:tabs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3. Viešojo juridinio asmens, kuris teikia kandidatūrą, pavadinimas, juridinio asmens kodas, buveinės adresas, vadovo telefono numeris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F927BD" w14:textId="77777777" w:rsidR="00053B4B" w:rsidRDefault="00053B4B">
            <w:pPr>
              <w:tabs>
                <w:tab w:val="left" w:pos="993"/>
                <w:tab w:val="left" w:pos="9072"/>
              </w:tabs>
              <w:spacing w:line="360" w:lineRule="auto"/>
              <w:rPr>
                <w:i/>
                <w:color w:val="000000"/>
                <w:sz w:val="20"/>
                <w:lang w:eastAsia="lt-LT"/>
              </w:rPr>
            </w:pPr>
          </w:p>
        </w:tc>
      </w:tr>
    </w:tbl>
    <w:p w14:paraId="38F927BF" w14:textId="5A9403BC" w:rsidR="00053B4B" w:rsidRDefault="00053B4B">
      <w:pPr>
        <w:tabs>
          <w:tab w:val="left" w:pos="993"/>
          <w:tab w:val="left" w:pos="9072"/>
        </w:tabs>
        <w:ind w:firstLine="567"/>
        <w:jc w:val="both"/>
        <w:rPr>
          <w:color w:val="000000"/>
          <w:lang w:eastAsia="lt-LT"/>
        </w:rPr>
      </w:pPr>
    </w:p>
    <w:p w14:paraId="38F927C0" w14:textId="77777777" w:rsidR="00053B4B" w:rsidRDefault="00024A1F">
      <w:pPr>
        <w:jc w:val="center"/>
        <w:rPr>
          <w:color w:val="000000"/>
          <w:lang w:eastAsia="lt-LT"/>
        </w:rPr>
      </w:pPr>
      <w:r>
        <w:rPr>
          <w:b/>
          <w:color w:val="000000"/>
          <w:lang w:eastAsia="lt-LT"/>
        </w:rPr>
        <w:t>PATVIRTINIMAS</w:t>
      </w:r>
    </w:p>
    <w:p w14:paraId="38F927C1" w14:textId="77777777" w:rsidR="00053B4B" w:rsidRDefault="00053B4B">
      <w:pPr>
        <w:ind w:firstLine="567"/>
        <w:jc w:val="both"/>
        <w:rPr>
          <w:color w:val="000000"/>
          <w:lang w:eastAsia="lt-LT"/>
        </w:rPr>
      </w:pPr>
    </w:p>
    <w:p w14:paraId="38F927C2" w14:textId="77777777" w:rsidR="00053B4B" w:rsidRDefault="00024A1F">
      <w:pPr>
        <w:ind w:firstLine="567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Patvirtinu, kad:</w:t>
      </w:r>
    </w:p>
    <w:p w14:paraId="38F927C3" w14:textId="77777777" w:rsidR="00053B4B" w:rsidRDefault="00024A1F">
      <w:pPr>
        <w:ind w:firstLine="567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1. Neturiu neišnykusio arba nepanaikinto teistumo dėl sunkaus arba labai sunkaus nusikaltimo padarymo.</w:t>
      </w:r>
    </w:p>
    <w:p w14:paraId="38F927C4" w14:textId="77777777" w:rsidR="00053B4B" w:rsidRDefault="00024A1F">
      <w:pPr>
        <w:ind w:firstLine="567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2. Neturiu neišnykusio arba nepanaikinto teistumo dėl nusikaltimo valstybės tarnybai ir viešiesiems interesams arba korupcinio pobūdžio nusikaltimo padarymo.</w:t>
      </w:r>
    </w:p>
    <w:p w14:paraId="38F927C5" w14:textId="77777777" w:rsidR="00053B4B" w:rsidRDefault="00024A1F">
      <w:pPr>
        <w:ind w:firstLine="567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3. Per paskutinius 3 metus įsiteisėjusiu teismo nuosprendžiu nebuvau pripažintas kaltu dėl baudžiamojo nusižengimo valstybės tarnybai ir viešiesiems interesams arba korupcinio pobūdžio baudžiamojo nusižengimo padarymo.</w:t>
      </w:r>
    </w:p>
    <w:p w14:paraId="38F927C6" w14:textId="77777777" w:rsidR="00053B4B" w:rsidRDefault="00024A1F">
      <w:pPr>
        <w:ind w:firstLine="567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4. Neturiu neišnykusio arba nepanaikinto teistumo dėl nusikaltimų, kuriais padaryta turtinė žala valstybei.</w:t>
      </w:r>
    </w:p>
    <w:p w14:paraId="38F927C7" w14:textId="77777777" w:rsidR="00053B4B" w:rsidRDefault="00024A1F">
      <w:pPr>
        <w:ind w:firstLine="567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5. Nesu uždraustos organizacijos narys.</w:t>
      </w:r>
    </w:p>
    <w:p w14:paraId="38F927C8" w14:textId="77777777" w:rsidR="00053B4B" w:rsidRDefault="00024A1F">
      <w:pPr>
        <w:ind w:firstLine="567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6. Per paskutinius 3 metus nebuvau atleistas iš skiriamų arba renkamų pareigų dėl priesaikos arba pasižadėjimo sulaužymo ar pareigūno vardo pažeminimo.</w:t>
      </w:r>
    </w:p>
    <w:p w14:paraId="38F927C9" w14:textId="77777777" w:rsidR="00053B4B" w:rsidRDefault="00024A1F">
      <w:pPr>
        <w:ind w:firstLine="567"/>
        <w:jc w:val="both"/>
        <w:rPr>
          <w:bCs/>
          <w:color w:val="000000"/>
          <w:lang w:eastAsia="lt-LT"/>
        </w:rPr>
      </w:pPr>
      <w:r>
        <w:rPr>
          <w:color w:val="000000"/>
          <w:lang w:eastAsia="lt-LT"/>
        </w:rPr>
        <w:t>7. M</w:t>
      </w:r>
      <w:r>
        <w:rPr>
          <w:bCs/>
          <w:color w:val="000000"/>
          <w:lang w:eastAsia="lt-LT"/>
        </w:rPr>
        <w:t>ano veiksnumas jokioje srityje teismo tvarka nėra apribotas.</w:t>
      </w:r>
    </w:p>
    <w:p w14:paraId="38F927CA" w14:textId="77777777" w:rsidR="00053B4B" w:rsidRDefault="00024A1F">
      <w:pPr>
        <w:ind w:firstLine="567"/>
        <w:jc w:val="both"/>
        <w:rPr>
          <w:color w:val="000000"/>
          <w:lang w:eastAsia="lt-LT"/>
        </w:rPr>
      </w:pPr>
      <w:r>
        <w:rPr>
          <w:bCs/>
          <w:color w:val="000000"/>
          <w:lang w:eastAsia="lt-LT"/>
        </w:rPr>
        <w:t>8. Netarnauju / nedirbu krašto apsaugos sistemos institucijose ar jų padaliniuose.</w:t>
      </w:r>
    </w:p>
    <w:p w14:paraId="38F927CB" w14:textId="77777777" w:rsidR="00053B4B" w:rsidRDefault="00024A1F">
      <w:pPr>
        <w:ind w:firstLine="567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Noriu stebėti karo prievolininkų sąrašo sudarymo procedūras ir SUTINKU, kad mano asmens duomenys būtų tikrinami. PATVIRTINU, kad anketoje pateikti duomenys yra teisingi.</w:t>
      </w:r>
    </w:p>
    <w:p w14:paraId="38F927CC" w14:textId="77777777" w:rsidR="00053B4B" w:rsidRDefault="00053B4B">
      <w:pPr>
        <w:rPr>
          <w:color w:val="000000"/>
          <w:sz w:val="8"/>
          <w:szCs w:val="8"/>
          <w:lang w:eastAsia="lt-LT"/>
        </w:rPr>
      </w:pPr>
    </w:p>
    <w:p w14:paraId="38F927CD" w14:textId="77777777" w:rsidR="00053B4B" w:rsidRDefault="00024A1F">
      <w:pPr>
        <w:tabs>
          <w:tab w:val="center" w:pos="5245"/>
          <w:tab w:val="center" w:pos="7938"/>
        </w:tabs>
        <w:rPr>
          <w:color w:val="000000"/>
          <w:lang w:eastAsia="lt-LT"/>
        </w:rPr>
      </w:pPr>
      <w:r>
        <w:rPr>
          <w:color w:val="000000"/>
          <w:lang w:eastAsia="lt-LT"/>
        </w:rPr>
        <w:t>___________________________</w:t>
      </w:r>
      <w:r>
        <w:rPr>
          <w:color w:val="000000"/>
          <w:lang w:eastAsia="lt-LT"/>
        </w:rPr>
        <w:tab/>
        <w:t>_____________</w:t>
      </w:r>
      <w:r>
        <w:rPr>
          <w:color w:val="000000"/>
          <w:lang w:eastAsia="lt-LT"/>
        </w:rPr>
        <w:tab/>
        <w:t>____________</w:t>
      </w:r>
    </w:p>
    <w:p w14:paraId="38F927CE" w14:textId="77777777" w:rsidR="00053B4B" w:rsidRDefault="00024A1F">
      <w:pPr>
        <w:tabs>
          <w:tab w:val="left" w:pos="-142"/>
          <w:tab w:val="center" w:pos="5245"/>
          <w:tab w:val="right" w:pos="8306"/>
        </w:tabs>
        <w:ind w:firstLine="477"/>
        <w:rPr>
          <w:sz w:val="20"/>
        </w:rPr>
      </w:pPr>
      <w:r>
        <w:rPr>
          <w:sz w:val="20"/>
        </w:rPr>
        <w:t>(asmens vardas ir pavardė)</w:t>
      </w:r>
      <w:r>
        <w:rPr>
          <w:sz w:val="20"/>
        </w:rPr>
        <w:tab/>
        <w:t>(parašas)</w:t>
      </w:r>
      <w:r>
        <w:rPr>
          <w:sz w:val="20"/>
        </w:rPr>
        <w:tab/>
        <w:t>(data)</w:t>
      </w:r>
    </w:p>
    <w:p w14:paraId="38F927CF" w14:textId="77777777" w:rsidR="00053B4B" w:rsidRDefault="00053B4B">
      <w:pPr>
        <w:tabs>
          <w:tab w:val="left" w:pos="6237"/>
          <w:tab w:val="right" w:pos="8306"/>
        </w:tabs>
      </w:pPr>
    </w:p>
    <w:p w14:paraId="38F927D0" w14:textId="77777777" w:rsidR="00053B4B" w:rsidRDefault="00024A1F">
      <w:pPr>
        <w:tabs>
          <w:tab w:val="left" w:pos="6237"/>
          <w:tab w:val="right" w:pos="8306"/>
        </w:tabs>
        <w:jc w:val="center"/>
        <w:rPr>
          <w:lang w:eastAsia="lt-LT"/>
        </w:rPr>
      </w:pPr>
      <w:r>
        <w:rPr>
          <w:color w:val="000000"/>
        </w:rPr>
        <w:t>––––––––––––––––––––</w:t>
      </w:r>
    </w:p>
    <w:sectPr w:rsidR="00053B4B" w:rsidSect="00024A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701" w:header="567" w:footer="567" w:gutter="0"/>
      <w:pgNumType w:start="1"/>
      <w:cols w:space="1296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F927D5" w14:textId="77777777" w:rsidR="00053B4B" w:rsidRDefault="00024A1F">
      <w:pPr>
        <w:rPr>
          <w:lang w:eastAsia="lt-LT"/>
        </w:rPr>
      </w:pPr>
      <w:r>
        <w:rPr>
          <w:lang w:eastAsia="lt-LT"/>
        </w:rPr>
        <w:separator/>
      </w:r>
    </w:p>
  </w:endnote>
  <w:endnote w:type="continuationSeparator" w:id="0">
    <w:p w14:paraId="38F927D6" w14:textId="77777777" w:rsidR="00053B4B" w:rsidRDefault="00024A1F">
      <w:pPr>
        <w:rPr>
          <w:lang w:eastAsia="lt-LT"/>
        </w:rPr>
      </w:pPr>
      <w:r>
        <w:rPr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panose1 w:val="02020803070505020304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F927DB" w14:textId="77777777" w:rsidR="00053B4B" w:rsidRDefault="00053B4B">
    <w:pPr>
      <w:tabs>
        <w:tab w:val="center" w:pos="4153"/>
        <w:tab w:val="right" w:pos="8306"/>
      </w:tabs>
      <w:rPr>
        <w:lang w:eastAsia="lt-LT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F927DC" w14:textId="77777777" w:rsidR="00053B4B" w:rsidRDefault="00053B4B">
    <w:pPr>
      <w:tabs>
        <w:tab w:val="center" w:pos="4153"/>
        <w:tab w:val="right" w:pos="8306"/>
      </w:tabs>
      <w:rPr>
        <w:lang w:eastAsia="lt-LT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F927DE" w14:textId="77777777" w:rsidR="00053B4B" w:rsidRDefault="00053B4B">
    <w:pPr>
      <w:tabs>
        <w:tab w:val="center" w:pos="4153"/>
        <w:tab w:val="right" w:pos="8306"/>
      </w:tabs>
      <w:rPr>
        <w:lang w:eastAsia="lt-L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F927D3" w14:textId="77777777" w:rsidR="00053B4B" w:rsidRDefault="00024A1F">
      <w:pPr>
        <w:rPr>
          <w:lang w:eastAsia="lt-LT"/>
        </w:rPr>
      </w:pPr>
      <w:r>
        <w:rPr>
          <w:lang w:eastAsia="lt-LT"/>
        </w:rPr>
        <w:separator/>
      </w:r>
    </w:p>
  </w:footnote>
  <w:footnote w:type="continuationSeparator" w:id="0">
    <w:p w14:paraId="38F927D4" w14:textId="77777777" w:rsidR="00053B4B" w:rsidRDefault="00024A1F">
      <w:pPr>
        <w:rPr>
          <w:lang w:eastAsia="lt-LT"/>
        </w:rPr>
      </w:pPr>
      <w:r>
        <w:rPr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F927D7" w14:textId="77777777" w:rsidR="00053B4B" w:rsidRDefault="00024A1F">
    <w:pPr>
      <w:framePr w:wrap="auto" w:vAnchor="text" w:hAnchor="margin" w:xAlign="center" w:y="1"/>
      <w:tabs>
        <w:tab w:val="center" w:pos="4153"/>
        <w:tab w:val="right" w:pos="8306"/>
      </w:tabs>
      <w:spacing w:after="160" w:line="259" w:lineRule="auto"/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end"/>
    </w:r>
  </w:p>
  <w:p w14:paraId="38F927D8" w14:textId="77777777" w:rsidR="00053B4B" w:rsidRDefault="00053B4B">
    <w:pPr>
      <w:tabs>
        <w:tab w:val="center" w:pos="4153"/>
        <w:tab w:val="right" w:pos="8306"/>
      </w:tabs>
      <w:spacing w:after="160" w:line="259" w:lineRule="auto"/>
      <w:rPr>
        <w:lang w:eastAsia="lt-LT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F927D9" w14:textId="77777777" w:rsidR="00053B4B" w:rsidRDefault="00024A1F">
    <w:pPr>
      <w:framePr w:wrap="auto" w:vAnchor="text" w:hAnchor="margin" w:xAlign="center" w:y="1"/>
      <w:tabs>
        <w:tab w:val="center" w:pos="4153"/>
        <w:tab w:val="right" w:pos="8306"/>
      </w:tabs>
      <w:spacing w:after="160" w:line="259" w:lineRule="auto"/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separate"/>
    </w:r>
    <w:r w:rsidR="00231A62">
      <w:rPr>
        <w:noProof/>
        <w:lang w:eastAsia="lt-LT"/>
      </w:rPr>
      <w:t>2</w:t>
    </w:r>
    <w:r>
      <w:rPr>
        <w:lang w:eastAsia="lt-LT"/>
      </w:rPr>
      <w:fldChar w:fldCharType="end"/>
    </w:r>
  </w:p>
  <w:p w14:paraId="38F927DA" w14:textId="77777777" w:rsidR="00053B4B" w:rsidRDefault="00053B4B">
    <w:pPr>
      <w:tabs>
        <w:tab w:val="center" w:pos="4153"/>
        <w:tab w:val="right" w:pos="8306"/>
      </w:tabs>
      <w:spacing w:after="160" w:line="259" w:lineRule="auto"/>
      <w:rPr>
        <w:lang w:eastAsia="lt-LT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F927DD" w14:textId="77777777" w:rsidR="00053B4B" w:rsidRDefault="00053B4B">
    <w:pPr>
      <w:tabs>
        <w:tab w:val="center" w:pos="4986"/>
        <w:tab w:val="right" w:pos="997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6E7"/>
    <w:rsid w:val="00024A1F"/>
    <w:rsid w:val="00053B4B"/>
    <w:rsid w:val="00231A62"/>
    <w:rsid w:val="004C6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38F927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267"/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231A6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31A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267"/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231A6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31A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9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1035</Words>
  <Characters>590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1622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lrvk</dc:creator>
  <cp:lastModifiedBy>Gedeminas Davydovas</cp:lastModifiedBy>
  <cp:revision>2</cp:revision>
  <cp:lastPrinted>2017-06-01T05:28:00Z</cp:lastPrinted>
  <dcterms:created xsi:type="dcterms:W3CDTF">2017-11-06T08:26:00Z</dcterms:created>
  <dcterms:modified xsi:type="dcterms:W3CDTF">2017-11-06T08:26:00Z</dcterms:modified>
</cp:coreProperties>
</file>